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28" w:rsidRPr="00A0074E" w:rsidRDefault="00DF6228" w:rsidP="00DF6228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Структура логопедического занятия на этапе автоматизации звука</w:t>
      </w:r>
    </w:p>
    <w:p w:rsidR="00DF6228" w:rsidRPr="00A0074E" w:rsidRDefault="00DF6228" w:rsidP="00DF622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Тема: звук “з”.</w:t>
      </w:r>
    </w:p>
    <w:p w:rsidR="00DF6228" w:rsidRPr="00A0074E" w:rsidRDefault="00DF6228" w:rsidP="00DF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228" w:rsidRPr="00A0074E" w:rsidRDefault="00DF6228" w:rsidP="00DF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Цели: образовательные, коррекционные, воспитательные.</w:t>
      </w:r>
    </w:p>
    <w:p w:rsidR="00DF6228" w:rsidRPr="00A0074E" w:rsidRDefault="00DF6228" w:rsidP="00DF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Оборудование: зеркала, профиль артикуляционный, слоговые дорожки и таблицы, предметные и сюжетные картинки, материал для графической записи, буквы разрезной азбуки.</w:t>
      </w:r>
    </w:p>
    <w:p w:rsidR="00DF6228" w:rsidRPr="00A0074E" w:rsidRDefault="00DF6228" w:rsidP="00DF62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74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Артикуляционная гимнастика (специальные артикуляционные упражнения).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Объявление темы занятия.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Произношение изолированного звука (хоровое, групповое, цепочкой, индивидуальное).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Анализ артикуляции по плану.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Характеристика звука (гласный — согласный, глухой — звонкий, твердый — мягкий).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Связь звука с буквой.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Закрепление звука в слогах. Звуковой анализ и синтез слогов, графическая, запись.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 xml:space="preserve">Закрепление звука в словах. </w:t>
      </w:r>
      <w:proofErr w:type="spellStart"/>
      <w:r w:rsidRPr="00A0074E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A0074E">
        <w:rPr>
          <w:rFonts w:ascii="Times New Roman" w:hAnsi="Times New Roman" w:cs="Times New Roman"/>
          <w:sz w:val="28"/>
          <w:szCs w:val="28"/>
        </w:rPr>
        <w:t xml:space="preserve"> анализ слов с графической записью.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Закрепление звука в предложении. Графическая запись предложения.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3акрепление звука в тексте.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F6228" w:rsidRPr="00A0074E" w:rsidRDefault="00DF6228" w:rsidP="00DF6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Оценка работы детей на занятии.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8150" cy="3398520"/>
            <wp:effectExtent l="0" t="0" r="0" b="0"/>
            <wp:docPr id="2" name="Рисунок 2" descr="Звук 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 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54" cy="340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28" w:rsidRPr="00A0074E" w:rsidRDefault="00DF6228" w:rsidP="00A0074E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bookmarkStart w:id="0" w:name="_GoBack"/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lastRenderedPageBreak/>
        <w:t xml:space="preserve">Структура логопедического занятия </w:t>
      </w:r>
      <w:bookmarkEnd w:id="0"/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по дифференциации звуков</w:t>
      </w:r>
    </w:p>
    <w:p w:rsidR="00DF6228" w:rsidRPr="00A0074E" w:rsidRDefault="00DF6228" w:rsidP="00A0074E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Тема: звуки "с" - "з"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Цели: образовательные, коррекционные, воспитательные.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Оборудование: профили артикуляции звуков, слоговые таблицы, предметные картинки для сравнения слов-паронимов, разрезная азбука, сюжетные картинки, материал для графического письма.</w:t>
      </w:r>
    </w:p>
    <w:p w:rsidR="00DF6228" w:rsidRPr="00A0074E" w:rsidRDefault="00DF6228" w:rsidP="00DF62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074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2. Артикуляционная гимнастика. Планируются только самые основные упражнения, моделирующие главные артикуляционные движения для того и другого звука.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3. Объявление темы занятия.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4. Проговаривание изолированных звуков, которые различаются (хоровое, индивидуальное, с использованием звукоподражания).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5. Анализ артикуляции звуков по плану с выделением общих и различных моментов артикуляции.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6. Характеристика звуков.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7. Связь звуков и букв.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8. Развитие фонематического слуха.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9. Дифференциация звуков в слогах. Чтение слогов по таблицам или повторение за логопедом. Графический анализ слогов.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 xml:space="preserve">10. Дифференциация звуков в словах. Работа со словами-паронимами, </w:t>
      </w:r>
      <w:proofErr w:type="spellStart"/>
      <w:r w:rsidRPr="00A0074E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A0074E">
        <w:rPr>
          <w:rFonts w:ascii="Times New Roman" w:hAnsi="Times New Roman" w:cs="Times New Roman"/>
          <w:sz w:val="28"/>
          <w:szCs w:val="28"/>
        </w:rPr>
        <w:t xml:space="preserve"> и графический анализ слов.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11. Дифференциация звуков в предложении. Анализ предложения с графической записью и выделением слов, содержащих смешиваемые звуки, в затем выделение из слов данных звуков.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12. Дифференциация звуков в тексте.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13. Домашнее задание.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14. Итог занятия.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15. Оценка работы детей на занятии.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ahoma" w:hAnsi="Tahoma" w:cs="Tahoma"/>
          <w:sz w:val="28"/>
          <w:szCs w:val="28"/>
        </w:rPr>
        <w:t>﻿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41720" cy="3192780"/>
            <wp:effectExtent l="0" t="0" r="0" b="7620"/>
            <wp:docPr id="3" name="Рисунок 3" descr="дифференциация звуков с-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фференциация звуков с-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82" w:rsidRPr="00A0074E" w:rsidRDefault="00156C82">
      <w:pPr>
        <w:rPr>
          <w:rFonts w:ascii="Times New Roman" w:hAnsi="Times New Roman" w:cs="Times New Roman"/>
          <w:sz w:val="28"/>
          <w:szCs w:val="28"/>
        </w:rPr>
      </w:pPr>
    </w:p>
    <w:p w:rsidR="00DF6228" w:rsidRDefault="00DF6228">
      <w:pPr>
        <w:rPr>
          <w:rFonts w:ascii="Times New Roman" w:hAnsi="Times New Roman" w:cs="Times New Roman"/>
          <w:sz w:val="28"/>
          <w:szCs w:val="28"/>
        </w:rPr>
      </w:pPr>
    </w:p>
    <w:p w:rsidR="00A0074E" w:rsidRDefault="00A0074E">
      <w:pPr>
        <w:rPr>
          <w:rFonts w:ascii="Times New Roman" w:hAnsi="Times New Roman" w:cs="Times New Roman"/>
          <w:sz w:val="28"/>
          <w:szCs w:val="28"/>
        </w:rPr>
      </w:pPr>
    </w:p>
    <w:p w:rsidR="00A0074E" w:rsidRPr="00A0074E" w:rsidRDefault="00A0074E">
      <w:pPr>
        <w:rPr>
          <w:rFonts w:ascii="Times New Roman" w:hAnsi="Times New Roman" w:cs="Times New Roman"/>
          <w:sz w:val="28"/>
          <w:szCs w:val="28"/>
        </w:rPr>
      </w:pPr>
    </w:p>
    <w:p w:rsidR="00DF6228" w:rsidRPr="00A0074E" w:rsidRDefault="00DF6228" w:rsidP="00A0074E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Структура логопедического занятия при </w:t>
      </w:r>
      <w:proofErr w:type="spellStart"/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ринолалии</w:t>
      </w:r>
      <w:proofErr w:type="spellEnd"/>
    </w:p>
    <w:p w:rsidR="00DF6228" w:rsidRPr="00A0074E" w:rsidRDefault="00DF6228" w:rsidP="00A0074E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Тема: звук «Ж»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Цели: образовательные, коррекционные, воспитательные.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Оборудование: зеркала, артикуляционный профиль, слоговые дорожки и таблицы, предметные и сюжетные картинки.</w:t>
      </w:r>
    </w:p>
    <w:p w:rsidR="00DF6228" w:rsidRPr="00A0074E" w:rsidRDefault="00DF6228" w:rsidP="00DF62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074E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Работа по нормализации моторики нижней челюсти.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Массаж твердого и мягкого неба.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Гимнастика для мышц мягкого неба и задней стенки глотки.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Массаж лица.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Массаж губы.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Мимическая гимнастика.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lastRenderedPageBreak/>
        <w:t>Артикуляционная гимнастика:</w:t>
      </w:r>
      <w:r w:rsidRPr="00A0074E">
        <w:rPr>
          <w:rFonts w:ascii="Times New Roman" w:hAnsi="Times New Roman" w:cs="Times New Roman"/>
          <w:sz w:val="28"/>
          <w:szCs w:val="28"/>
        </w:rPr>
        <w:br/>
        <w:t>а) для губ;</w:t>
      </w:r>
      <w:r w:rsidRPr="00A0074E">
        <w:rPr>
          <w:rFonts w:ascii="Times New Roman" w:hAnsi="Times New Roman" w:cs="Times New Roman"/>
          <w:sz w:val="28"/>
          <w:szCs w:val="28"/>
        </w:rPr>
        <w:br/>
        <w:t>б) для языка.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Дыхательная гимнастика (формирование - диафрагмального дыхания, силы ротового выдоха, дифференциации ротового и носового дыхания).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Работа над голосом.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Объявление темы.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Коррекция звукопроизношения (постановка, автоматизация, дифференциация).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A0074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A0074E">
        <w:rPr>
          <w:rFonts w:ascii="Times New Roman" w:hAnsi="Times New Roman" w:cs="Times New Roman"/>
          <w:sz w:val="28"/>
          <w:szCs w:val="28"/>
        </w:rPr>
        <w:t xml:space="preserve"> - грамматической стороны речи.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F6228" w:rsidRPr="00A0074E" w:rsidRDefault="00DF6228" w:rsidP="00DF62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Оценка работы детей на занятии.</w:t>
      </w:r>
    </w:p>
    <w:p w:rsidR="00A0074E" w:rsidRDefault="00A0074E" w:rsidP="00DF6228">
      <w:pPr>
        <w:rPr>
          <w:rFonts w:ascii="Times New Roman" w:hAnsi="Times New Roman" w:cs="Times New Roman"/>
          <w:sz w:val="28"/>
          <w:szCs w:val="28"/>
        </w:rPr>
      </w:pP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br/>
      </w:r>
      <w:r w:rsidRPr="00A0074E">
        <w:rPr>
          <w:rFonts w:ascii="Tahoma" w:hAnsi="Tahoma" w:cs="Tahoma"/>
          <w:sz w:val="28"/>
          <w:szCs w:val="28"/>
        </w:rPr>
        <w:t>﻿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0" cy="3467100"/>
            <wp:effectExtent l="0" t="0" r="0" b="0"/>
            <wp:docPr id="4" name="Рисунок 4" descr="Логопедическое занятие звук 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педическое занятие звук 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28" w:rsidRPr="00A0074E" w:rsidRDefault="00DF6228">
      <w:pPr>
        <w:rPr>
          <w:rFonts w:ascii="Times New Roman" w:hAnsi="Times New Roman" w:cs="Times New Roman"/>
          <w:sz w:val="28"/>
          <w:szCs w:val="28"/>
        </w:rPr>
      </w:pPr>
    </w:p>
    <w:p w:rsidR="00DF6228" w:rsidRPr="00A0074E" w:rsidRDefault="00DF6228">
      <w:pPr>
        <w:rPr>
          <w:rFonts w:ascii="Times New Roman" w:hAnsi="Times New Roman" w:cs="Times New Roman"/>
          <w:sz w:val="28"/>
          <w:szCs w:val="28"/>
        </w:rPr>
      </w:pPr>
    </w:p>
    <w:p w:rsidR="00DF6228" w:rsidRPr="00A0074E" w:rsidRDefault="00DF6228" w:rsidP="00A0074E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lastRenderedPageBreak/>
        <w:t>Структура логопедического занятия при дизартрии</w:t>
      </w:r>
    </w:p>
    <w:p w:rsidR="00DF6228" w:rsidRPr="00A0074E" w:rsidRDefault="00DF6228" w:rsidP="00A0074E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Тема: звук «С».</w:t>
      </w:r>
      <w:r w:rsidRPr="00A0074E">
        <w:rPr>
          <w:rFonts w:ascii="Times New Roman" w:hAnsi="Times New Roman" w:cs="Times New Roman"/>
          <w:sz w:val="28"/>
          <w:szCs w:val="28"/>
        </w:rPr>
        <w:br/>
      </w:r>
    </w:p>
    <w:p w:rsidR="00DF6228" w:rsidRPr="00A0074E" w:rsidRDefault="00DF6228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Цели: образовательные, коррекционные, воспитательные.</w:t>
      </w:r>
    </w:p>
    <w:p w:rsidR="00DF6228" w:rsidRPr="00A0074E" w:rsidRDefault="00DF6228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DF6228" w:rsidRPr="00A0074E" w:rsidRDefault="00DF6228" w:rsidP="00A007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74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Организационный момент с психотерапией.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Общее расслабление.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общей моторики.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Массаж лица.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мимических мышц.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артикуляционной моторики.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Работа над развитием дыхания и голоса.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Коррекция звукопроизношения (постановка, автоматизация, дифференциация).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Формирование лексико-грамматической стороны речи.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F6228" w:rsidRPr="00A0074E" w:rsidRDefault="00DF6228" w:rsidP="00A007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Оценка работы детей на занятии.</w:t>
      </w:r>
    </w:p>
    <w:p w:rsidR="00DF6228" w:rsidRPr="00A0074E" w:rsidRDefault="00DF6228" w:rsidP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br/>
      </w:r>
      <w:r w:rsidRPr="00A0074E">
        <w:rPr>
          <w:rFonts w:ascii="Tahoma" w:hAnsi="Tahoma" w:cs="Tahoma"/>
          <w:sz w:val="28"/>
          <w:szCs w:val="28"/>
        </w:rPr>
        <w:t>﻿</w:t>
      </w:r>
    </w:p>
    <w:p w:rsidR="00DF6228" w:rsidRPr="00A0074E" w:rsidRDefault="00DF6228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54370" cy="4076700"/>
            <wp:effectExtent l="0" t="0" r="0" b="0"/>
            <wp:docPr id="5" name="Рисунок 5" descr="Структура логопедического занятия при дизартрии, звук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уктура логопедического занятия при дизартрии, звук 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775" cy="40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28" w:rsidRPr="00A0074E" w:rsidRDefault="00DF6228" w:rsidP="00A0074E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lastRenderedPageBreak/>
        <w:t>Структура логопедического занятия по коррекции ОНР III уровня</w:t>
      </w:r>
    </w:p>
    <w:p w:rsidR="00DF6228" w:rsidRPr="00A0074E" w:rsidRDefault="00DF6228" w:rsidP="00A0074E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Тема: цветы</w:t>
      </w:r>
    </w:p>
    <w:p w:rsidR="00DF6228" w:rsidRPr="00A0074E" w:rsidRDefault="00DF6228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Цели: образовательные (программные), коррекционные, воспитательные.</w:t>
      </w:r>
    </w:p>
    <w:p w:rsidR="00DF6228" w:rsidRPr="00A0074E" w:rsidRDefault="00DF6228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DF6228" w:rsidRPr="00A0074E" w:rsidRDefault="00DF6228" w:rsidP="00A007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74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зрительного восприятия и зрительной памяти.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зрительно-пространственной ориентации:</w:t>
      </w:r>
      <w:r w:rsidRPr="00A0074E">
        <w:rPr>
          <w:rFonts w:ascii="Times New Roman" w:hAnsi="Times New Roman" w:cs="Times New Roman"/>
          <w:sz w:val="28"/>
          <w:szCs w:val="28"/>
        </w:rPr>
        <w:br/>
        <w:t>а) развитие общей моторики;</w:t>
      </w:r>
      <w:r w:rsidRPr="00A0074E">
        <w:rPr>
          <w:rFonts w:ascii="Times New Roman" w:hAnsi="Times New Roman" w:cs="Times New Roman"/>
          <w:sz w:val="28"/>
          <w:szCs w:val="28"/>
        </w:rPr>
        <w:br/>
        <w:t>б) развитие малкой моторики.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слухового восприятия, слухового внимания, слуховой памяти.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артикуляционной моторики.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дыхания и голоса.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Объявление темы.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Работа над слоговой структурой, звуковой анализ слогов.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 xml:space="preserve">Работа со словами. </w:t>
      </w:r>
      <w:proofErr w:type="spellStart"/>
      <w:r w:rsidRPr="00A0074E">
        <w:rPr>
          <w:rFonts w:ascii="Times New Roman" w:hAnsi="Times New Roman" w:cs="Times New Roman"/>
          <w:sz w:val="28"/>
          <w:szCs w:val="28"/>
        </w:rPr>
        <w:t>Звукослоговый</w:t>
      </w:r>
      <w:proofErr w:type="spellEnd"/>
      <w:r w:rsidRPr="00A0074E">
        <w:rPr>
          <w:rFonts w:ascii="Times New Roman" w:hAnsi="Times New Roman" w:cs="Times New Roman"/>
          <w:sz w:val="28"/>
          <w:szCs w:val="28"/>
        </w:rPr>
        <w:t xml:space="preserve"> анализ слов с графической записью.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Работа над предложением. Графический анализ предложения и его запись.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F6228" w:rsidRPr="00A0074E" w:rsidRDefault="00DF6228" w:rsidP="00A0074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Оценка работы детей на занятии.</w:t>
      </w:r>
    </w:p>
    <w:p w:rsidR="00DF6228" w:rsidRPr="00A0074E" w:rsidRDefault="00DF6228">
      <w:pPr>
        <w:rPr>
          <w:rFonts w:ascii="Times New Roman" w:hAnsi="Times New Roman" w:cs="Times New Roman"/>
          <w:sz w:val="28"/>
          <w:szCs w:val="28"/>
        </w:rPr>
      </w:pPr>
    </w:p>
    <w:p w:rsidR="00A0074E" w:rsidRDefault="00A007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C49A15" wp14:editId="35B46A3D">
            <wp:extent cx="5642078" cy="3421380"/>
            <wp:effectExtent l="0" t="0" r="0" b="7620"/>
            <wp:docPr id="7" name="Рисунок 7" descr="https://img2.hochu.ua/images/thumb_w8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hochu.ua/images/thumb_w800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31" cy="34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4E" w:rsidRDefault="00A0074E">
      <w:pPr>
        <w:rPr>
          <w:rFonts w:ascii="Times New Roman" w:hAnsi="Times New Roman" w:cs="Times New Roman"/>
          <w:sz w:val="28"/>
          <w:szCs w:val="28"/>
        </w:rPr>
      </w:pPr>
    </w:p>
    <w:p w:rsidR="00EE3C3C" w:rsidRPr="00A0074E" w:rsidRDefault="00EE3C3C">
      <w:pPr>
        <w:rPr>
          <w:rFonts w:ascii="Times New Roman" w:hAnsi="Times New Roman" w:cs="Times New Roman"/>
          <w:sz w:val="28"/>
          <w:szCs w:val="28"/>
        </w:rPr>
      </w:pPr>
    </w:p>
    <w:p w:rsidR="00A0074E" w:rsidRDefault="00A0074E" w:rsidP="00A0074E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0074E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lastRenderedPageBreak/>
        <w:t>Схема групповых занятий при заикании</w:t>
      </w:r>
    </w:p>
    <w:p w:rsidR="00A0074E" w:rsidRPr="00A0074E" w:rsidRDefault="00A0074E" w:rsidP="00A0074E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A0074E" w:rsidRPr="00A0074E" w:rsidRDefault="00A0074E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1. Организационный момент с психотерапией.</w:t>
      </w:r>
      <w:r w:rsidRPr="00A0074E">
        <w:rPr>
          <w:rFonts w:ascii="Times New Roman" w:hAnsi="Times New Roman" w:cs="Times New Roman"/>
          <w:sz w:val="28"/>
          <w:szCs w:val="28"/>
        </w:rPr>
        <w:br/>
      </w:r>
      <w:r w:rsidRPr="00A0074E">
        <w:rPr>
          <w:rFonts w:ascii="Times New Roman" w:hAnsi="Times New Roman" w:cs="Times New Roman"/>
          <w:sz w:val="28"/>
          <w:szCs w:val="28"/>
        </w:rPr>
        <w:br/>
        <w:t>2. Общая моторная зарядка:</w:t>
      </w:r>
    </w:p>
    <w:p w:rsidR="00A0074E" w:rsidRPr="00A0074E" w:rsidRDefault="00A0074E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а) снятие мышечного напряжения;</w:t>
      </w:r>
      <w:r w:rsidRPr="00A0074E">
        <w:rPr>
          <w:rFonts w:ascii="Times New Roman" w:hAnsi="Times New Roman" w:cs="Times New Roman"/>
          <w:sz w:val="28"/>
          <w:szCs w:val="28"/>
        </w:rPr>
        <w:br/>
        <w:t>б) привитие умения регулировать напряжение и расслабление своего тела</w:t>
      </w:r>
      <w:r w:rsidRPr="00A0074E">
        <w:rPr>
          <w:rFonts w:ascii="Times New Roman" w:hAnsi="Times New Roman" w:cs="Times New Roman"/>
          <w:sz w:val="28"/>
          <w:szCs w:val="28"/>
        </w:rPr>
        <w:br/>
        <w:t>в) преодоление двигательных уловок.</w:t>
      </w:r>
      <w:r w:rsidRPr="00A0074E">
        <w:rPr>
          <w:rFonts w:ascii="Times New Roman" w:hAnsi="Times New Roman" w:cs="Times New Roman"/>
          <w:sz w:val="28"/>
          <w:szCs w:val="28"/>
        </w:rPr>
        <w:br/>
      </w:r>
      <w:r w:rsidRPr="00A0074E">
        <w:rPr>
          <w:rFonts w:ascii="Times New Roman" w:hAnsi="Times New Roman" w:cs="Times New Roman"/>
          <w:sz w:val="28"/>
          <w:szCs w:val="28"/>
        </w:rPr>
        <w:br/>
        <w:t>3. Речевая зарядка:</w:t>
      </w:r>
    </w:p>
    <w:p w:rsidR="00A0074E" w:rsidRPr="00A0074E" w:rsidRDefault="00A0074E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 xml:space="preserve">а) воспитание речевого дыхания (ротовой выдох, длительность и </w:t>
      </w:r>
      <w:proofErr w:type="spellStart"/>
      <w:r w:rsidRPr="00A0074E">
        <w:rPr>
          <w:rFonts w:ascii="Times New Roman" w:hAnsi="Times New Roman" w:cs="Times New Roman"/>
          <w:sz w:val="28"/>
          <w:szCs w:val="28"/>
        </w:rPr>
        <w:t>плав¬ность</w:t>
      </w:r>
      <w:proofErr w:type="spellEnd"/>
      <w:r w:rsidRPr="00A0074E">
        <w:rPr>
          <w:rFonts w:ascii="Times New Roman" w:hAnsi="Times New Roman" w:cs="Times New Roman"/>
          <w:sz w:val="28"/>
          <w:szCs w:val="28"/>
        </w:rPr>
        <w:t xml:space="preserve"> его);</w:t>
      </w:r>
      <w:r w:rsidRPr="00A0074E">
        <w:rPr>
          <w:rFonts w:ascii="Times New Roman" w:hAnsi="Times New Roman" w:cs="Times New Roman"/>
          <w:sz w:val="28"/>
          <w:szCs w:val="28"/>
        </w:rPr>
        <w:br/>
        <w:t>б) воспитание легкой и своевременной подачи голоса</w:t>
      </w:r>
      <w:r w:rsidRPr="00A0074E">
        <w:rPr>
          <w:rFonts w:ascii="Times New Roman" w:hAnsi="Times New Roman" w:cs="Times New Roman"/>
          <w:sz w:val="28"/>
          <w:szCs w:val="28"/>
        </w:rPr>
        <w:br/>
        <w:t>в) воспитание легкого и своевременного включения соответствующих артикуляционных движений.</w:t>
      </w:r>
      <w:r w:rsidRPr="00A0074E">
        <w:rPr>
          <w:rFonts w:ascii="Times New Roman" w:hAnsi="Times New Roman" w:cs="Times New Roman"/>
          <w:sz w:val="28"/>
          <w:szCs w:val="28"/>
        </w:rPr>
        <w:br/>
      </w:r>
      <w:r w:rsidRPr="00A0074E">
        <w:rPr>
          <w:rFonts w:ascii="Times New Roman" w:hAnsi="Times New Roman" w:cs="Times New Roman"/>
          <w:sz w:val="28"/>
          <w:szCs w:val="28"/>
        </w:rPr>
        <w:br/>
        <w:t>4. Координация речи с движением (воспитание темпа, плавности ритма речи).</w:t>
      </w:r>
      <w:r w:rsidRPr="00A0074E">
        <w:rPr>
          <w:rFonts w:ascii="Times New Roman" w:hAnsi="Times New Roman" w:cs="Times New Roman"/>
          <w:sz w:val="28"/>
          <w:szCs w:val="28"/>
        </w:rPr>
        <w:br/>
      </w:r>
      <w:r w:rsidRPr="00A0074E">
        <w:rPr>
          <w:rFonts w:ascii="Times New Roman" w:hAnsi="Times New Roman" w:cs="Times New Roman"/>
          <w:sz w:val="28"/>
          <w:szCs w:val="28"/>
        </w:rPr>
        <w:br/>
        <w:t>5. Работа по закреплению навыков правильной речи:</w:t>
      </w:r>
    </w:p>
    <w:p w:rsidR="00A0074E" w:rsidRPr="00A0074E" w:rsidRDefault="00A0074E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а) сопряженная форма;</w:t>
      </w:r>
      <w:r w:rsidRPr="00A0074E">
        <w:rPr>
          <w:rFonts w:ascii="Times New Roman" w:hAnsi="Times New Roman" w:cs="Times New Roman"/>
          <w:sz w:val="28"/>
          <w:szCs w:val="28"/>
        </w:rPr>
        <w:br/>
        <w:t>б) отраженная форма;</w:t>
      </w:r>
      <w:r w:rsidRPr="00A0074E">
        <w:rPr>
          <w:rFonts w:ascii="Times New Roman" w:hAnsi="Times New Roman" w:cs="Times New Roman"/>
          <w:sz w:val="28"/>
          <w:szCs w:val="28"/>
        </w:rPr>
        <w:br/>
        <w:t>в) вопросно-ответная форма;</w:t>
      </w:r>
      <w:r w:rsidRPr="00A0074E">
        <w:rPr>
          <w:rFonts w:ascii="Times New Roman" w:hAnsi="Times New Roman" w:cs="Times New Roman"/>
          <w:sz w:val="28"/>
          <w:szCs w:val="28"/>
        </w:rPr>
        <w:br/>
        <w:t>г) самостоятельная форма.</w:t>
      </w:r>
      <w:r w:rsidRPr="00A0074E">
        <w:rPr>
          <w:rFonts w:ascii="Times New Roman" w:hAnsi="Times New Roman" w:cs="Times New Roman"/>
          <w:sz w:val="28"/>
          <w:szCs w:val="28"/>
        </w:rPr>
        <w:br/>
      </w:r>
      <w:r w:rsidRPr="00A0074E">
        <w:rPr>
          <w:rFonts w:ascii="Times New Roman" w:hAnsi="Times New Roman" w:cs="Times New Roman"/>
          <w:sz w:val="28"/>
          <w:szCs w:val="28"/>
        </w:rPr>
        <w:br/>
        <w:t>6. Домашнее задание.</w:t>
      </w:r>
    </w:p>
    <w:p w:rsidR="00A0074E" w:rsidRPr="00A0074E" w:rsidRDefault="00A0074E" w:rsidP="00A00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sz w:val="28"/>
          <w:szCs w:val="28"/>
        </w:rPr>
        <w:t>7. Итог занятия и оценка работы с психотерапией.</w:t>
      </w:r>
    </w:p>
    <w:p w:rsidR="00A0074E" w:rsidRPr="00A0074E" w:rsidRDefault="00A0074E">
      <w:pPr>
        <w:rPr>
          <w:rFonts w:ascii="Times New Roman" w:hAnsi="Times New Roman" w:cs="Times New Roman"/>
          <w:sz w:val="28"/>
          <w:szCs w:val="28"/>
        </w:rPr>
      </w:pPr>
      <w:r w:rsidRPr="00A00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E9AFD" wp14:editId="3C3CCFE6">
            <wp:extent cx="5305206" cy="3223260"/>
            <wp:effectExtent l="0" t="0" r="0" b="0"/>
            <wp:docPr id="6" name="Рисунок 6" descr="C:\Users\Olga\Desktop\Для САЙТА\Логопедическая страница\Фото\д 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\Desktop\Для САЙТА\Логопедическая страница\Фото\д букв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06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74E" w:rsidRPr="00A0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1276"/>
    <w:multiLevelType w:val="multilevel"/>
    <w:tmpl w:val="EAF8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92F7D"/>
    <w:multiLevelType w:val="multilevel"/>
    <w:tmpl w:val="0B9E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E64D5"/>
    <w:multiLevelType w:val="multilevel"/>
    <w:tmpl w:val="336E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13AE3"/>
    <w:multiLevelType w:val="multilevel"/>
    <w:tmpl w:val="C7D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28"/>
    <w:rsid w:val="00156C82"/>
    <w:rsid w:val="00A0074E"/>
    <w:rsid w:val="00DF6228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6E33"/>
  <w15:chartTrackingRefBased/>
  <w15:docId w15:val="{684FC094-1A3A-42E5-93E3-AF5927BA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2020-06-26T13:49:00Z</dcterms:created>
  <dcterms:modified xsi:type="dcterms:W3CDTF">2020-06-26T14:11:00Z</dcterms:modified>
</cp:coreProperties>
</file>